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928" w:rsidRPr="00A32D03" w:rsidRDefault="001F4EA5" w:rsidP="0046792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03.06</w:t>
      </w:r>
      <w:r w:rsidR="00467928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33</w:t>
      </w:r>
    </w:p>
    <w:p w:rsidR="00467928" w:rsidRPr="00A32D03" w:rsidRDefault="00467928" w:rsidP="0046792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67928" w:rsidRPr="00A32D03" w:rsidRDefault="00467928" w:rsidP="0046792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467928" w:rsidRPr="00A32D03" w:rsidRDefault="001F4EA5" w:rsidP="0046792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467928" w:rsidRPr="00A32D03">
        <w:rPr>
          <w:rFonts w:ascii="Arial" w:hAnsi="Arial" w:cs="Arial"/>
          <w:b/>
          <w:sz w:val="32"/>
          <w:szCs w:val="32"/>
        </w:rPr>
        <w:t xml:space="preserve"> РАЙОН</w:t>
      </w:r>
    </w:p>
    <w:p w:rsidR="00467928" w:rsidRPr="00A32D03" w:rsidRDefault="00467928" w:rsidP="0046792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</w:t>
      </w:r>
      <w:r>
        <w:rPr>
          <w:rFonts w:ascii="Arial" w:hAnsi="Arial" w:cs="Arial"/>
          <w:b/>
          <w:sz w:val="32"/>
          <w:szCs w:val="32"/>
        </w:rPr>
        <w:t>ИПАЛЬНОЕ ОБРАЗОВАНИЕ «ПОЛОВИНКА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467928" w:rsidRPr="00C3622F" w:rsidRDefault="00467928" w:rsidP="0046792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67928" w:rsidRDefault="00467928" w:rsidP="00467928">
      <w:pPr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1F4EA5" w:rsidRDefault="001F4EA5" w:rsidP="004679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0399" w:rsidRPr="001F4EA5" w:rsidRDefault="00467928" w:rsidP="00467928">
      <w:pPr>
        <w:jc w:val="center"/>
        <w:rPr>
          <w:rFonts w:ascii="Arial" w:hAnsi="Arial" w:cs="Arial"/>
          <w:b/>
          <w:sz w:val="30"/>
          <w:szCs w:val="30"/>
        </w:rPr>
      </w:pPr>
      <w:r w:rsidRPr="001F4EA5">
        <w:rPr>
          <w:rFonts w:ascii="Arial" w:hAnsi="Arial" w:cs="Arial"/>
          <w:b/>
          <w:sz w:val="30"/>
          <w:szCs w:val="30"/>
        </w:rPr>
        <w:t>«ОБ УТВЕРЖДЕНИИ ПОРЯДКА РАССМОТРЕНИЯ</w:t>
      </w:r>
    </w:p>
    <w:p w:rsidR="00BF0399" w:rsidRPr="001F4EA5" w:rsidRDefault="00467928" w:rsidP="00467928">
      <w:pPr>
        <w:jc w:val="center"/>
        <w:rPr>
          <w:rFonts w:ascii="Arial" w:hAnsi="Arial" w:cs="Arial"/>
          <w:b/>
          <w:sz w:val="30"/>
          <w:szCs w:val="30"/>
        </w:rPr>
      </w:pPr>
      <w:r w:rsidRPr="001F4EA5">
        <w:rPr>
          <w:rFonts w:ascii="Arial" w:hAnsi="Arial" w:cs="Arial"/>
          <w:b/>
          <w:sz w:val="30"/>
          <w:szCs w:val="30"/>
        </w:rPr>
        <w:t>И  УТВЕРЖДЕНИЯ ПРОЕКТА РЕШЕНИЯ О БЮДЖЕТЕ»</w:t>
      </w:r>
    </w:p>
    <w:p w:rsidR="00BF0399" w:rsidRPr="00093026" w:rsidRDefault="00BF0399" w:rsidP="00BF0399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530C8C" w:rsidRDefault="00BF0399" w:rsidP="00C214D2">
      <w:pPr>
        <w:rPr>
          <w:rFonts w:ascii="Arial" w:eastAsiaTheme="minorEastAsia" w:hAnsi="Arial" w:cs="Arial"/>
          <w:sz w:val="24"/>
          <w:szCs w:val="24"/>
          <w:lang w:eastAsia="ru-RU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   </w:t>
      </w:r>
      <w:r w:rsidR="003420B8">
        <w:rPr>
          <w:rFonts w:ascii="Arial" w:eastAsiaTheme="minorEastAsia" w:hAnsi="Arial" w:cs="Arial"/>
          <w:sz w:val="24"/>
          <w:szCs w:val="24"/>
          <w:lang w:eastAsia="ru-RU"/>
        </w:rPr>
        <w:t>В соответствии со статьей 187</w:t>
      </w:r>
      <w:bookmarkStart w:id="0" w:name="_GoBack"/>
      <w:bookmarkEnd w:id="0"/>
      <w:r w:rsidR="00D14311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Бюджетного кодекса Р</w:t>
      </w:r>
      <w:r w:rsidR="00530C8C" w:rsidRPr="00467928">
        <w:rPr>
          <w:rFonts w:ascii="Arial" w:eastAsiaTheme="minorEastAsia" w:hAnsi="Arial" w:cs="Arial"/>
          <w:sz w:val="24"/>
          <w:szCs w:val="24"/>
          <w:lang w:eastAsia="ru-RU"/>
        </w:rPr>
        <w:t>оссийской Федерации, Федерального закона</w:t>
      </w:r>
      <w:r w:rsidR="00D14311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467928">
        <w:rPr>
          <w:rFonts w:ascii="Arial" w:eastAsiaTheme="minorEastAsia" w:hAnsi="Arial" w:cs="Arial"/>
          <w:sz w:val="24"/>
          <w:szCs w:val="24"/>
          <w:lang w:eastAsia="ru-RU"/>
        </w:rPr>
        <w:t>«</w:t>
      </w:r>
      <w:r w:rsidR="00467928">
        <w:rPr>
          <w:rFonts w:ascii="Arial" w:eastAsiaTheme="minorEastAsia" w:hAnsi="Arial" w:cs="Arial"/>
          <w:sz w:val="24"/>
          <w:szCs w:val="24"/>
          <w:lang w:eastAsia="ru-RU"/>
        </w:rPr>
        <w:t>Половинка</w:t>
      </w:r>
      <w:r w:rsidR="00F33028" w:rsidRPr="00467928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1F4EA5">
        <w:rPr>
          <w:rFonts w:ascii="Arial" w:eastAsiaTheme="minorEastAsia" w:hAnsi="Arial" w:cs="Arial"/>
          <w:sz w:val="24"/>
          <w:szCs w:val="24"/>
          <w:lang w:eastAsia="ru-RU"/>
        </w:rPr>
        <w:t>, администрация муниципального образования «Половинка»</w:t>
      </w:r>
    </w:p>
    <w:p w:rsidR="00467928" w:rsidRPr="00467928" w:rsidRDefault="00467928" w:rsidP="00C214D2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5D1E18" w:rsidRDefault="00467928" w:rsidP="001F4EA5">
      <w:pPr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ПОСТАНОВЛЯЕТ</w:t>
      </w:r>
      <w:r w:rsidR="00901716" w:rsidRPr="00467928">
        <w:rPr>
          <w:rFonts w:ascii="Arial" w:eastAsiaTheme="minorEastAsia" w:hAnsi="Arial" w:cs="Arial"/>
          <w:sz w:val="24"/>
          <w:szCs w:val="24"/>
          <w:lang w:eastAsia="ru-RU"/>
        </w:rPr>
        <w:t>:</w:t>
      </w:r>
    </w:p>
    <w:p w:rsidR="00467928" w:rsidRPr="00467928" w:rsidRDefault="00467928" w:rsidP="00C214D2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D14311" w:rsidRPr="00467928" w:rsidRDefault="00BF0399" w:rsidP="00901716">
      <w:pPr>
        <w:jc w:val="left"/>
        <w:rPr>
          <w:rFonts w:ascii="Arial" w:eastAsiaTheme="minorEastAsia" w:hAnsi="Arial" w:cs="Arial"/>
          <w:sz w:val="24"/>
          <w:szCs w:val="24"/>
          <w:lang w:eastAsia="ru-RU"/>
        </w:rPr>
      </w:pPr>
      <w:r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   </w:t>
      </w:r>
      <w:r w:rsidR="00901716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 </w:t>
      </w:r>
      <w:r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D14311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1. Утвердить Порядок рассмотрения и утверждения проекта решения о бюджете </w:t>
      </w:r>
      <w:r w:rsidR="00467928">
        <w:rPr>
          <w:rFonts w:ascii="Arial" w:eastAsiaTheme="minorEastAsia" w:hAnsi="Arial" w:cs="Arial"/>
          <w:sz w:val="24"/>
          <w:szCs w:val="24"/>
          <w:lang w:eastAsia="ru-RU"/>
        </w:rPr>
        <w:t>муниципального образования «Половинка</w:t>
      </w:r>
      <w:r w:rsidR="00530C8C" w:rsidRPr="00467928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D14311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согласно приложению №1 к настоящему решению.</w:t>
      </w:r>
    </w:p>
    <w:p w:rsidR="00901716" w:rsidRPr="00467928" w:rsidRDefault="00BF0399" w:rsidP="00901716">
      <w:pPr>
        <w:jc w:val="left"/>
        <w:rPr>
          <w:rFonts w:ascii="Arial" w:eastAsiaTheme="minorEastAsia" w:hAnsi="Arial" w:cs="Arial"/>
          <w:sz w:val="24"/>
          <w:szCs w:val="24"/>
          <w:lang w:eastAsia="ru-RU"/>
        </w:rPr>
      </w:pPr>
      <w:r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    </w:t>
      </w:r>
      <w:r w:rsidR="005D1E18" w:rsidRPr="00467928">
        <w:rPr>
          <w:rFonts w:ascii="Arial" w:eastAsiaTheme="minorEastAsia" w:hAnsi="Arial" w:cs="Arial"/>
          <w:sz w:val="24"/>
          <w:szCs w:val="24"/>
          <w:lang w:eastAsia="ru-RU"/>
        </w:rPr>
        <w:t>2.</w:t>
      </w:r>
      <w:r w:rsid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196A65" w:rsidRPr="00467928">
        <w:rPr>
          <w:rFonts w:ascii="Arial" w:eastAsiaTheme="minorEastAsia" w:hAnsi="Arial" w:cs="Arial"/>
          <w:sz w:val="24"/>
          <w:szCs w:val="24"/>
          <w:lang w:eastAsia="ru-RU"/>
        </w:rPr>
        <w:t>Решение вступает в силу с момента его подписания</w:t>
      </w:r>
      <w:r w:rsidR="00901716" w:rsidRPr="00467928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:rsidR="00901716" w:rsidRPr="00467928" w:rsidRDefault="00901716" w:rsidP="00901716">
      <w:pPr>
        <w:jc w:val="left"/>
        <w:rPr>
          <w:rFonts w:ascii="Arial" w:eastAsiaTheme="minorEastAsia" w:hAnsi="Arial" w:cs="Arial"/>
          <w:sz w:val="24"/>
          <w:szCs w:val="24"/>
          <w:lang w:eastAsia="ru-RU"/>
        </w:rPr>
      </w:pPr>
      <w:r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    3. </w:t>
      </w:r>
      <w:r w:rsidR="00467928" w:rsidRPr="00036846">
        <w:rPr>
          <w:rFonts w:ascii="Arial" w:hAnsi="Arial" w:cs="Arial"/>
          <w:sz w:val="24"/>
          <w:szCs w:val="24"/>
        </w:rPr>
        <w:t>Настоящее постановление опубликовать в газете «Вестник» муници</w:t>
      </w:r>
      <w:r w:rsidR="00467928">
        <w:rPr>
          <w:rFonts w:ascii="Arial" w:hAnsi="Arial" w:cs="Arial"/>
          <w:sz w:val="24"/>
          <w:szCs w:val="24"/>
        </w:rPr>
        <w:t>пального образования «Половинка</w:t>
      </w:r>
      <w:r w:rsidR="00467928" w:rsidRPr="00036846">
        <w:rPr>
          <w:rFonts w:ascii="Arial" w:hAnsi="Arial" w:cs="Arial"/>
          <w:sz w:val="24"/>
          <w:szCs w:val="24"/>
        </w:rPr>
        <w:t>» и разместить на официальном сайте муници</w:t>
      </w:r>
      <w:r w:rsidR="00467928">
        <w:rPr>
          <w:rFonts w:ascii="Arial" w:hAnsi="Arial" w:cs="Arial"/>
          <w:sz w:val="24"/>
          <w:szCs w:val="24"/>
        </w:rPr>
        <w:t>пального образования «Половинка</w:t>
      </w:r>
      <w:r w:rsidR="00467928" w:rsidRPr="00036846">
        <w:rPr>
          <w:rFonts w:ascii="Arial" w:hAnsi="Arial" w:cs="Arial"/>
          <w:sz w:val="24"/>
          <w:szCs w:val="24"/>
        </w:rPr>
        <w:t>»</w:t>
      </w:r>
      <w:r w:rsidR="00467928">
        <w:rPr>
          <w:rFonts w:ascii="Arial" w:hAnsi="Arial" w:cs="Arial"/>
          <w:sz w:val="24"/>
          <w:szCs w:val="24"/>
        </w:rPr>
        <w:t>.</w:t>
      </w:r>
    </w:p>
    <w:p w:rsidR="00901716" w:rsidRPr="00467928" w:rsidRDefault="00901716" w:rsidP="00901716">
      <w:pPr>
        <w:pStyle w:val="ad"/>
        <w:shd w:val="clear" w:color="auto" w:fill="FFFFFF"/>
        <w:spacing w:after="0" w:line="240" w:lineRule="auto"/>
        <w:ind w:left="1324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D14311" w:rsidRPr="00467928" w:rsidRDefault="00D14311" w:rsidP="00C214D2">
      <w:pPr>
        <w:rPr>
          <w:rFonts w:ascii="Arial" w:eastAsiaTheme="minorEastAsia" w:hAnsi="Arial" w:cs="Arial"/>
          <w:sz w:val="24"/>
          <w:szCs w:val="24"/>
          <w:lang w:eastAsia="ru-RU"/>
        </w:rPr>
      </w:pPr>
      <w:r w:rsidRPr="00467928">
        <w:rPr>
          <w:rFonts w:ascii="Arial" w:eastAsiaTheme="minorEastAsia" w:hAnsi="Arial" w:cs="Arial"/>
          <w:sz w:val="24"/>
          <w:szCs w:val="24"/>
          <w:lang w:eastAsia="ru-RU"/>
        </w:rPr>
        <w:t> </w:t>
      </w:r>
    </w:p>
    <w:p w:rsidR="00C214D2" w:rsidRPr="00467928" w:rsidRDefault="00C214D2" w:rsidP="00C214D2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67928" w:rsidRDefault="00467928" w:rsidP="00467928">
      <w:pPr>
        <w:shd w:val="clear" w:color="auto" w:fill="FFFFFF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Глава муниципального образования</w:t>
      </w:r>
    </w:p>
    <w:p w:rsidR="00467928" w:rsidRDefault="00467928" w:rsidP="00467928">
      <w:pPr>
        <w:shd w:val="clear" w:color="auto" w:fill="FFFFFF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«Половинка</w:t>
      </w:r>
      <w:r w:rsidR="00901716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» </w:t>
      </w:r>
    </w:p>
    <w:p w:rsidR="00901716" w:rsidRPr="00467928" w:rsidRDefault="00467928" w:rsidP="00467928">
      <w:pPr>
        <w:shd w:val="clear" w:color="auto" w:fill="FFFFFF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Копылов Н.Г.</w:t>
      </w:r>
      <w:r w:rsidR="00901716" w:rsidRPr="00467928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                                                     </w:t>
      </w:r>
      <w:r w:rsidR="00901716" w:rsidRPr="0009302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:rsidR="00901716" w:rsidRPr="00093026" w:rsidRDefault="00901716" w:rsidP="00901716">
      <w:pPr>
        <w:pStyle w:val="ae"/>
        <w:ind w:left="-142"/>
        <w:jc w:val="both"/>
        <w:rPr>
          <w:rFonts w:ascii="Times New Roman" w:hAnsi="Times New Roman"/>
          <w:sz w:val="28"/>
          <w:szCs w:val="28"/>
        </w:rPr>
      </w:pPr>
    </w:p>
    <w:p w:rsidR="00901716" w:rsidRPr="00093026" w:rsidRDefault="00901716" w:rsidP="00901716">
      <w:pPr>
        <w:pStyle w:val="ae"/>
        <w:ind w:left="-142"/>
        <w:jc w:val="both"/>
        <w:rPr>
          <w:rFonts w:ascii="Times New Roman" w:hAnsi="Times New Roman"/>
          <w:sz w:val="28"/>
          <w:szCs w:val="28"/>
        </w:rPr>
      </w:pPr>
    </w:p>
    <w:p w:rsidR="00901716" w:rsidRPr="00093026" w:rsidRDefault="00901716" w:rsidP="00901716">
      <w:pPr>
        <w:pStyle w:val="ae"/>
        <w:ind w:left="-142"/>
        <w:jc w:val="both"/>
        <w:rPr>
          <w:rFonts w:ascii="Times New Roman" w:hAnsi="Times New Roman"/>
          <w:sz w:val="28"/>
          <w:szCs w:val="28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901716" w:rsidRPr="00093026" w:rsidRDefault="00901716" w:rsidP="00C214D2">
      <w:pPr>
        <w:rPr>
          <w:rFonts w:ascii="Times New Roman" w:hAnsi="Times New Roman" w:cs="Times New Roman"/>
          <w:sz w:val="24"/>
          <w:szCs w:val="24"/>
        </w:rPr>
      </w:pPr>
    </w:p>
    <w:p w:rsidR="00901716" w:rsidRPr="00093026" w:rsidRDefault="00901716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BF0399" w:rsidRPr="00093026" w:rsidRDefault="00BF0399" w:rsidP="00BF0399">
      <w:pPr>
        <w:shd w:val="clear" w:color="auto" w:fill="FFFFFF" w:themeFill="background1"/>
        <w:spacing w:before="240" w:after="240"/>
        <w:jc w:val="left"/>
        <w:rPr>
          <w:rFonts w:ascii="Times New Roman" w:hAnsi="Times New Roman" w:cs="Times New Roman"/>
          <w:sz w:val="24"/>
          <w:szCs w:val="24"/>
        </w:rPr>
      </w:pPr>
    </w:p>
    <w:p w:rsidR="00353E17" w:rsidRPr="00353E17" w:rsidRDefault="00353E17" w:rsidP="00353E17">
      <w:pPr>
        <w:tabs>
          <w:tab w:val="left" w:pos="5103"/>
        </w:tabs>
        <w:jc w:val="right"/>
        <w:rPr>
          <w:rFonts w:ascii="Courier New" w:hAnsi="Courier New" w:cs="Courier New"/>
          <w:sz w:val="24"/>
          <w:szCs w:val="24"/>
        </w:rPr>
      </w:pPr>
      <w:proofErr w:type="gramStart"/>
      <w:r w:rsidRPr="00353E17">
        <w:rPr>
          <w:rFonts w:ascii="Courier New" w:hAnsi="Courier New" w:cs="Courier New"/>
          <w:sz w:val="24"/>
          <w:szCs w:val="24"/>
        </w:rPr>
        <w:lastRenderedPageBreak/>
        <w:t>Утвержден</w:t>
      </w:r>
      <w:proofErr w:type="gramEnd"/>
      <w:r w:rsidRPr="00353E17">
        <w:rPr>
          <w:rFonts w:ascii="Courier New" w:hAnsi="Courier New" w:cs="Courier New"/>
          <w:sz w:val="24"/>
          <w:szCs w:val="24"/>
        </w:rPr>
        <w:t xml:space="preserve"> постановлением</w:t>
      </w:r>
    </w:p>
    <w:p w:rsidR="00353E17" w:rsidRDefault="00353E17" w:rsidP="00353E17">
      <w:pPr>
        <w:tabs>
          <w:tab w:val="left" w:pos="5387"/>
        </w:tabs>
        <w:jc w:val="right"/>
        <w:rPr>
          <w:rFonts w:ascii="Courier New" w:hAnsi="Courier New" w:cs="Courier New"/>
          <w:sz w:val="24"/>
          <w:szCs w:val="24"/>
        </w:rPr>
      </w:pPr>
      <w:r w:rsidRPr="00353E17">
        <w:rPr>
          <w:rFonts w:ascii="Courier New" w:hAnsi="Courier New" w:cs="Courier New"/>
          <w:b/>
          <w:sz w:val="24"/>
          <w:szCs w:val="24"/>
        </w:rPr>
        <w:tab/>
      </w:r>
      <w:r w:rsidRPr="00353E17">
        <w:rPr>
          <w:rFonts w:ascii="Courier New" w:hAnsi="Courier New" w:cs="Courier New"/>
          <w:sz w:val="24"/>
          <w:szCs w:val="24"/>
        </w:rPr>
        <w:t>администрации муницип</w:t>
      </w:r>
      <w:r>
        <w:rPr>
          <w:rFonts w:ascii="Courier New" w:hAnsi="Courier New" w:cs="Courier New"/>
          <w:sz w:val="24"/>
          <w:szCs w:val="24"/>
        </w:rPr>
        <w:t xml:space="preserve">ального </w:t>
      </w:r>
      <w:r w:rsidRPr="00353E17">
        <w:rPr>
          <w:rFonts w:ascii="Courier New" w:hAnsi="Courier New" w:cs="Courier New"/>
          <w:sz w:val="24"/>
          <w:szCs w:val="24"/>
        </w:rPr>
        <w:t>образования «Половинка</w:t>
      </w:r>
      <w:r>
        <w:rPr>
          <w:rFonts w:ascii="Courier New" w:hAnsi="Courier New" w:cs="Courier New"/>
          <w:sz w:val="24"/>
          <w:szCs w:val="24"/>
        </w:rPr>
        <w:t>»</w:t>
      </w:r>
    </w:p>
    <w:p w:rsidR="00353E17" w:rsidRPr="00353E17" w:rsidRDefault="008E58A9" w:rsidP="00353E17">
      <w:pPr>
        <w:tabs>
          <w:tab w:val="left" w:pos="5387"/>
        </w:tabs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от </w:t>
      </w:r>
      <w:r w:rsidR="001F4EA5">
        <w:rPr>
          <w:rFonts w:ascii="Courier New" w:hAnsi="Courier New" w:cs="Courier New"/>
          <w:sz w:val="24"/>
          <w:szCs w:val="24"/>
        </w:rPr>
        <w:t>03.06</w:t>
      </w:r>
      <w:r w:rsidR="00353E17" w:rsidRPr="00353E17">
        <w:rPr>
          <w:rFonts w:ascii="Courier New" w:hAnsi="Courier New" w:cs="Courier New"/>
          <w:sz w:val="24"/>
          <w:szCs w:val="24"/>
        </w:rPr>
        <w:t>.20</w:t>
      </w:r>
      <w:r w:rsidR="00353E17">
        <w:rPr>
          <w:rFonts w:ascii="Courier New" w:hAnsi="Courier New" w:cs="Courier New"/>
          <w:sz w:val="24"/>
          <w:szCs w:val="24"/>
        </w:rPr>
        <w:t>20</w:t>
      </w:r>
      <w:r w:rsidR="00353E17" w:rsidRPr="00353E17">
        <w:rPr>
          <w:rFonts w:ascii="Courier New" w:hAnsi="Courier New" w:cs="Courier New"/>
          <w:sz w:val="24"/>
          <w:szCs w:val="24"/>
        </w:rPr>
        <w:t xml:space="preserve"> №</w:t>
      </w:r>
      <w:r w:rsidR="001F4EA5">
        <w:rPr>
          <w:rFonts w:ascii="Courier New" w:hAnsi="Courier New" w:cs="Courier New"/>
          <w:sz w:val="24"/>
          <w:szCs w:val="24"/>
        </w:rPr>
        <w:t>33</w:t>
      </w:r>
      <w:r w:rsidR="00353E17" w:rsidRPr="00353E17">
        <w:rPr>
          <w:rFonts w:ascii="Courier New" w:hAnsi="Courier New" w:cs="Courier New"/>
          <w:sz w:val="24"/>
          <w:szCs w:val="24"/>
        </w:rPr>
        <w:t xml:space="preserve">   </w:t>
      </w:r>
    </w:p>
    <w:p w:rsidR="00C214D2" w:rsidRPr="00093026" w:rsidRDefault="00C214D2" w:rsidP="00353E17">
      <w:pPr>
        <w:shd w:val="clear" w:color="auto" w:fill="FFFFFF" w:themeFill="background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14311" w:rsidRPr="001F4EA5" w:rsidRDefault="001F4EA5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F4EA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</w:t>
      </w:r>
    </w:p>
    <w:p w:rsidR="00D14311" w:rsidRPr="001F4EA5" w:rsidRDefault="001F4EA5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F4EA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РАССМОТРЕНИЯ И УТВЕРЖДЕНИЯ ПРОЕКТА РЕШЕНИЯ О БЮДЖЕТЕ МУНИЦИПАЛЬНОГО ОБРАЗОВАНИЯ «ПОЛОВИНКА»</w:t>
      </w:r>
    </w:p>
    <w:p w:rsidR="00AA6A2E" w:rsidRPr="001F4EA5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D14311" w:rsidRPr="001F4EA5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530C8C" w:rsidRPr="001F4EA5" w:rsidRDefault="00D14311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C2BE0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9A7CDB" w:rsidRPr="001F4EA5" w:rsidRDefault="00530C8C" w:rsidP="009A7CDB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9A7CDB" w:rsidRPr="001F4EA5">
        <w:rPr>
          <w:rFonts w:ascii="Arial" w:hAnsi="Arial" w:cs="Arial"/>
          <w:sz w:val="24"/>
          <w:szCs w:val="24"/>
        </w:rPr>
        <w:t xml:space="preserve">Настоящий Порядок </w:t>
      </w:r>
      <w:r w:rsidR="009A7CDB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9A7CDB" w:rsidRPr="001F4EA5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Бюджетного </w:t>
      </w:r>
      <w:hyperlink r:id="rId7" w:history="1">
        <w:r w:rsidR="009A7CDB" w:rsidRPr="001F4EA5">
          <w:rPr>
            <w:rFonts w:ascii="Arial" w:hAnsi="Arial" w:cs="Arial"/>
            <w:sz w:val="24"/>
            <w:szCs w:val="24"/>
          </w:rPr>
          <w:t>кодекса</w:t>
        </w:r>
      </w:hyperlink>
      <w:r w:rsidR="009A7CDB" w:rsidRPr="001F4EA5">
        <w:rPr>
          <w:rFonts w:ascii="Arial" w:hAnsi="Arial" w:cs="Arial"/>
          <w:sz w:val="24"/>
          <w:szCs w:val="24"/>
        </w:rPr>
        <w:t xml:space="preserve"> Российской Ф</w:t>
      </w:r>
      <w:r w:rsidRPr="001F4EA5">
        <w:rPr>
          <w:rFonts w:ascii="Arial" w:hAnsi="Arial" w:cs="Arial"/>
          <w:sz w:val="24"/>
          <w:szCs w:val="24"/>
        </w:rPr>
        <w:t>едерации, Федерального</w:t>
      </w:r>
      <w:r w:rsidR="009A7CDB" w:rsidRPr="001F4EA5">
        <w:rPr>
          <w:rFonts w:ascii="Arial" w:hAnsi="Arial" w:cs="Arial"/>
          <w:sz w:val="24"/>
          <w:szCs w:val="24"/>
        </w:rPr>
        <w:t xml:space="preserve"> </w:t>
      </w:r>
      <w:r w:rsidRPr="001F4EA5">
        <w:rPr>
          <w:rFonts w:ascii="Arial" w:hAnsi="Arial" w:cs="Arial"/>
          <w:sz w:val="24"/>
          <w:szCs w:val="24"/>
        </w:rPr>
        <w:t xml:space="preserve">закона </w:t>
      </w:r>
      <w:r w:rsidR="009A7CDB" w:rsidRPr="001F4EA5">
        <w:rPr>
          <w:rFonts w:ascii="Arial" w:hAnsi="Arial" w:cs="Arial"/>
          <w:sz w:val="24"/>
          <w:szCs w:val="24"/>
        </w:rPr>
        <w:t>от 06.10.2003 № 131-ФЗ "Об общих принципах организации местного самоуправления в Российской Федерации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7CDB" w:rsidRPr="001F4EA5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r w:rsidR="00353E17" w:rsidRPr="001F4EA5">
        <w:rPr>
          <w:rFonts w:ascii="Arial" w:hAnsi="Arial" w:cs="Arial"/>
          <w:sz w:val="24"/>
          <w:szCs w:val="24"/>
        </w:rPr>
        <w:t>Половинка</w:t>
      </w:r>
      <w:r w:rsidR="009A7CDB" w:rsidRPr="001F4EA5">
        <w:rPr>
          <w:rFonts w:ascii="Arial" w:hAnsi="Arial" w:cs="Arial"/>
          <w:sz w:val="24"/>
          <w:szCs w:val="24"/>
        </w:rPr>
        <w:t>»</w:t>
      </w:r>
      <w:r w:rsidRPr="001F4EA5">
        <w:rPr>
          <w:rFonts w:ascii="Arial" w:hAnsi="Arial" w:cs="Arial"/>
          <w:sz w:val="24"/>
          <w:szCs w:val="24"/>
        </w:rPr>
        <w:t>.</w:t>
      </w:r>
      <w:r w:rsidR="009A7CDB" w:rsidRPr="001F4EA5">
        <w:rPr>
          <w:rFonts w:ascii="Arial" w:hAnsi="Arial" w:cs="Arial"/>
          <w:sz w:val="24"/>
          <w:szCs w:val="24"/>
        </w:rPr>
        <w:t xml:space="preserve"> </w:t>
      </w:r>
    </w:p>
    <w:p w:rsidR="00D14311" w:rsidRPr="001F4EA5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="00AA6A2E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>(далее –</w:t>
      </w:r>
      <w:r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A6A2E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местный бюджет)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1F4EA5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1F4EA5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="00AA6A2E" w:rsidRPr="001F4EA5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1F4EA5">
        <w:rPr>
          <w:rFonts w:ascii="Arial" w:hAnsi="Arial" w:cs="Arial"/>
          <w:sz w:val="24"/>
          <w:szCs w:val="24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D14311" w:rsidRPr="001F4EA5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530C8C" w:rsidRPr="001F4EA5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E2106B" w:rsidRPr="001F4EA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  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D14311" w:rsidRPr="001F4EA5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- исключительная прерогатива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Администрация)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1F4EA5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-    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непосредственное составление проекта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>бюджета осуществляет финансистом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1F4EA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муниципального образования 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1F4EA5" w:rsidRDefault="00D14311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14311" w:rsidRPr="001F4EA5" w:rsidRDefault="00E2106B" w:rsidP="00E2106B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4311"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 Рассмотрение </w:t>
      </w:r>
      <w:r w:rsidR="00E33D76"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:rsidR="00530C8C" w:rsidRPr="001F4EA5" w:rsidRDefault="00E2106B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2106B" w:rsidRPr="001F4EA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1F4EA5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E21473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со статьей 184.2 БК РФ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1F4EA5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1F4EA5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</w:t>
      </w:r>
      <w:r w:rsidR="00D14311" w:rsidRPr="001F4EA5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5 ноября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21473" w:rsidRPr="001F4EA5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E21473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:rsidR="00D14311" w:rsidRPr="001F4EA5" w:rsidRDefault="00D14311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1F4EA5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бюджета.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1F4EA5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7) перечень главных </w:t>
      </w:r>
      <w:proofErr w:type="gramStart"/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администраторов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источников финансирования дефицита бюджета</w:t>
      </w:r>
      <w:proofErr w:type="gramEnd"/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B64850" w:rsidRPr="001F4EA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850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="00B64850" w:rsidRPr="001F4EA5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64850" w:rsidRPr="001F4EA5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B64850" w:rsidRPr="001F4E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8" w:anchor="/document/70408460/entry/2000" w:history="1">
        <w:r w:rsidR="00B64850" w:rsidRPr="001F4EA5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="00B64850" w:rsidRPr="001F4EA5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1F4E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70408460/entry/2000" w:history="1">
        <w:r w:rsidR="00B64850" w:rsidRPr="001F4EA5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="00B64850" w:rsidRPr="001F4EA5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1F4E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57407875/entry/100342" w:history="1">
        <w:r w:rsidR="00B64850" w:rsidRPr="001F4EA5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целевым статьям</w:t>
        </w:r>
      </w:hyperlink>
      <w:r w:rsidR="00B64850" w:rsidRPr="001F4E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1F4EA5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="00B64850" w:rsidRPr="001F4E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1" w:anchor="/document/57407875/entry/100352" w:history="1">
        <w:r w:rsidR="00B64850" w:rsidRPr="001F4EA5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="00B64850" w:rsidRPr="001F4E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1F4EA5">
        <w:rPr>
          <w:rFonts w:ascii="Arial" w:hAnsi="Arial" w:cs="Arial"/>
          <w:sz w:val="24"/>
          <w:szCs w:val="24"/>
          <w:shd w:val="clear" w:color="auto" w:fill="FFFFFF"/>
        </w:rPr>
        <w:t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</w:t>
      </w:r>
      <w:proofErr w:type="gramEnd"/>
      <w:r w:rsidR="00B64850" w:rsidRPr="001F4EA5">
        <w:rPr>
          <w:rFonts w:ascii="Arial" w:hAnsi="Arial" w:cs="Arial"/>
          <w:sz w:val="24"/>
          <w:szCs w:val="24"/>
          <w:shd w:val="clear" w:color="auto" w:fill="FFFFFF"/>
        </w:rPr>
        <w:t xml:space="preserve">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="00B64850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="005D76A5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D76A5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1F4EA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5D76A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1F4EA5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D14311" w:rsidRPr="001F4EA5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1F4EA5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бюджете с учетом предложений и замечаний, изложенных в заключени</w:t>
      </w:r>
      <w:proofErr w:type="gramStart"/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комиссии по бюджету и вносит доработанный проект решения о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:rsidR="00D14311" w:rsidRPr="001F4EA5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При повторном внесении проекта решения о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местном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4C04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1F4EA5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:rsidR="00E33D76" w:rsidRPr="001F4EA5" w:rsidRDefault="00F33028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</w:p>
    <w:p w:rsidR="00E33D76" w:rsidRPr="001F4EA5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33D76" w:rsidRPr="001F4EA5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530C8C" w:rsidRPr="001F4EA5" w:rsidRDefault="00E33D76" w:rsidP="009C2BE0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E33D76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="00D14311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1F4EA5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1F4E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054B0F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hAnsi="Arial" w:cs="Arial"/>
          <w:sz w:val="24"/>
          <w:szCs w:val="24"/>
          <w:shd w:val="clear" w:color="auto" w:fill="FFFFFF"/>
        </w:rPr>
        <w:t xml:space="preserve">     </w:t>
      </w:r>
      <w:r w:rsidR="00054B0F" w:rsidRPr="001F4EA5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1F4EA5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2) общий объем расходов;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</w:t>
      </w:r>
      <w:r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9C2BE0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0F1A77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</w:t>
      </w:r>
      <w:proofErr w:type="gramEnd"/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финансовый год и плановый период), а также по разделам и подразделам классификации расходов бюджетов в случаях;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11)  ведомственную структуру расходов бю</w:t>
      </w:r>
      <w:r w:rsidR="000F1A77" w:rsidRPr="001F4EA5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12) перечень целевых программ.</w:t>
      </w:r>
    </w:p>
    <w:p w:rsidR="00530C8C" w:rsidRPr="001F4EA5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:rsidR="000D1AA7" w:rsidRPr="001F4EA5" w:rsidRDefault="00530C8C" w:rsidP="001F4EA5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33D76" w:rsidRPr="001F4EA5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1F4E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="000F1A77" w:rsidRPr="001F4E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1F4EA5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53E17" w:rsidRPr="001F4EA5">
        <w:rPr>
          <w:rFonts w:ascii="Arial" w:eastAsia="Times New Roman" w:hAnsi="Arial" w:cs="Arial"/>
          <w:sz w:val="24"/>
          <w:szCs w:val="24"/>
          <w:lang w:eastAsia="ru-RU"/>
        </w:rPr>
        <w:t>Половинка</w:t>
      </w:r>
      <w:r w:rsidR="003548C7" w:rsidRPr="001F4E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1F4EA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0D1AA7" w:rsidRPr="001F4EA5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AD7" w:rsidRDefault="00DC6AD7" w:rsidP="00C214D2">
      <w:r>
        <w:separator/>
      </w:r>
    </w:p>
  </w:endnote>
  <w:endnote w:type="continuationSeparator" w:id="0">
    <w:p w:rsidR="00DC6AD7" w:rsidRDefault="00DC6AD7" w:rsidP="00C2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AD7" w:rsidRDefault="00DC6AD7" w:rsidP="00C214D2">
      <w:r>
        <w:separator/>
      </w:r>
    </w:p>
  </w:footnote>
  <w:footnote w:type="continuationSeparator" w:id="0">
    <w:p w:rsidR="00DC6AD7" w:rsidRDefault="00DC6AD7" w:rsidP="00C21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C7"/>
    <w:rsid w:val="000336A3"/>
    <w:rsid w:val="00054B0F"/>
    <w:rsid w:val="00065279"/>
    <w:rsid w:val="00093026"/>
    <w:rsid w:val="000C5F52"/>
    <w:rsid w:val="000D1AA7"/>
    <w:rsid w:val="000F1A77"/>
    <w:rsid w:val="001366D0"/>
    <w:rsid w:val="00196A65"/>
    <w:rsid w:val="001D201F"/>
    <w:rsid w:val="001F4EA5"/>
    <w:rsid w:val="00237E0C"/>
    <w:rsid w:val="00271995"/>
    <w:rsid w:val="002E7D08"/>
    <w:rsid w:val="003420B8"/>
    <w:rsid w:val="00353E17"/>
    <w:rsid w:val="003548C7"/>
    <w:rsid w:val="003D1067"/>
    <w:rsid w:val="003D2BA1"/>
    <w:rsid w:val="003E6740"/>
    <w:rsid w:val="0042724A"/>
    <w:rsid w:val="00467928"/>
    <w:rsid w:val="00467F1F"/>
    <w:rsid w:val="004A25D9"/>
    <w:rsid w:val="004C0426"/>
    <w:rsid w:val="004C1B92"/>
    <w:rsid w:val="00516C75"/>
    <w:rsid w:val="00530C8C"/>
    <w:rsid w:val="00597890"/>
    <w:rsid w:val="005D1E18"/>
    <w:rsid w:val="005D76A5"/>
    <w:rsid w:val="007E5C95"/>
    <w:rsid w:val="008204D5"/>
    <w:rsid w:val="008B5CF6"/>
    <w:rsid w:val="008E58A9"/>
    <w:rsid w:val="008E5F92"/>
    <w:rsid w:val="00901716"/>
    <w:rsid w:val="009A7CDB"/>
    <w:rsid w:val="009C2BE0"/>
    <w:rsid w:val="009E31C7"/>
    <w:rsid w:val="00A4677C"/>
    <w:rsid w:val="00A61C64"/>
    <w:rsid w:val="00AA6A2E"/>
    <w:rsid w:val="00B64850"/>
    <w:rsid w:val="00B70D0D"/>
    <w:rsid w:val="00BA3512"/>
    <w:rsid w:val="00BE5298"/>
    <w:rsid w:val="00BF0399"/>
    <w:rsid w:val="00C214D2"/>
    <w:rsid w:val="00CB6185"/>
    <w:rsid w:val="00D14311"/>
    <w:rsid w:val="00D153E7"/>
    <w:rsid w:val="00DC6AD7"/>
    <w:rsid w:val="00DF3BC2"/>
    <w:rsid w:val="00E2106B"/>
    <w:rsid w:val="00E21473"/>
    <w:rsid w:val="00E33D76"/>
    <w:rsid w:val="00F33028"/>
    <w:rsid w:val="00F5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8E58A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E58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8E58A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E58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9ACA2C43F645A443A1AF92D907009EA59E408BD75B0467BCBA114DD92D363630164AA56736L4S3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5</cp:revision>
  <cp:lastPrinted>2020-06-08T07:38:00Z</cp:lastPrinted>
  <dcterms:created xsi:type="dcterms:W3CDTF">2020-06-04T07:39:00Z</dcterms:created>
  <dcterms:modified xsi:type="dcterms:W3CDTF">2020-06-18T03:03:00Z</dcterms:modified>
</cp:coreProperties>
</file>